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63" w:rsidRPr="00DA1163" w:rsidRDefault="00DA1163" w:rsidP="00DA1163">
      <w:pPr>
        <w:shd w:val="clear" w:color="auto" w:fill="FFFFFF"/>
        <w:spacing w:after="60" w:line="240" w:lineRule="auto"/>
        <w:jc w:val="center"/>
        <w:outlineLvl w:val="0"/>
        <w:rPr>
          <w:rFonts w:ascii="Verdana" w:eastAsia="Times New Roman" w:hAnsi="Verdana" w:cs="Times New Roman"/>
          <w:b/>
          <w:bCs/>
          <w:color w:val="000000"/>
          <w:kern w:val="36"/>
          <w:sz w:val="39"/>
          <w:szCs w:val="39"/>
        </w:rPr>
      </w:pPr>
      <w:r w:rsidRPr="00DA1163">
        <w:rPr>
          <w:rFonts w:ascii="Verdana" w:eastAsia="Times New Roman" w:hAnsi="Verdana" w:cs="Times New Roman"/>
          <w:b/>
          <w:bCs/>
          <w:color w:val="004200"/>
          <w:kern w:val="36"/>
          <w:sz w:val="39"/>
          <w:szCs w:val="39"/>
        </w:rPr>
        <w:t>Tiffin Soccer Camps</w:t>
      </w:r>
    </w:p>
    <w:p w:rsidR="00DA1163" w:rsidRPr="00DA1163" w:rsidRDefault="00DA1163" w:rsidP="00DA1163">
      <w:pPr>
        <w:shd w:val="clear" w:color="auto" w:fill="FFFFFF"/>
        <w:spacing w:after="225" w:line="240" w:lineRule="auto"/>
        <w:jc w:val="center"/>
        <w:outlineLvl w:val="1"/>
        <w:rPr>
          <w:rFonts w:ascii="Verdana" w:eastAsia="Times New Roman" w:hAnsi="Verdana" w:cs="Times New Roman"/>
          <w:b/>
          <w:bCs/>
          <w:color w:val="000000"/>
          <w:sz w:val="30"/>
          <w:szCs w:val="30"/>
        </w:rPr>
      </w:pPr>
      <w:r w:rsidRPr="00DA1163">
        <w:rPr>
          <w:rFonts w:ascii="Verdana" w:eastAsia="Times New Roman" w:hAnsi="Verdana" w:cs="Times New Roman"/>
          <w:b/>
          <w:bCs/>
          <w:color w:val="EFAD00"/>
          <w:sz w:val="30"/>
          <w:szCs w:val="30"/>
        </w:rPr>
        <w:t>Team / Residential Camp</w:t>
      </w:r>
    </w:p>
    <w:tbl>
      <w:tblPr>
        <w:tblW w:w="426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0"/>
      </w:tblGrid>
      <w:tr w:rsidR="00DA1163" w:rsidRPr="00DA1163" w:rsidTr="00DA1163">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4200"/>
            <w:vAlign w:val="center"/>
            <w:hideMark/>
          </w:tcPr>
          <w:p w:rsidR="00DA1163" w:rsidRPr="00DA1163" w:rsidRDefault="00DA1163" w:rsidP="00DA1163">
            <w:pPr>
              <w:spacing w:after="0" w:line="240" w:lineRule="auto"/>
              <w:divId w:val="1804539539"/>
              <w:rPr>
                <w:rFonts w:ascii="Times New Roman" w:eastAsia="Times New Roman" w:hAnsi="Times New Roman" w:cs="Times New Roman"/>
                <w:sz w:val="24"/>
                <w:szCs w:val="24"/>
              </w:rPr>
            </w:pPr>
            <w:r w:rsidRPr="00DA1163">
              <w:rPr>
                <w:rFonts w:ascii="Times New Roman" w:eastAsia="Times New Roman" w:hAnsi="Times New Roman" w:cs="Times New Roman"/>
                <w:b/>
                <w:bCs/>
                <w:color w:val="EFAD00"/>
                <w:sz w:val="30"/>
                <w:szCs w:val="30"/>
              </w:rPr>
              <w:t>July 8th - 10th, 2016</w:t>
            </w:r>
          </w:p>
        </w:tc>
      </w:tr>
      <w:tr w:rsidR="00DA1163" w:rsidRPr="00DA1163" w:rsidTr="00DA116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A1163" w:rsidRPr="00DA1163" w:rsidRDefault="00DA1163" w:rsidP="00DA1163">
            <w:pPr>
              <w:spacing w:before="100" w:beforeAutospacing="1" w:after="100" w:afterAutospacing="1"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rPr>
              <w:t>Ages: </w:t>
            </w:r>
            <w:r w:rsidRPr="00DA1163">
              <w:rPr>
                <w:rFonts w:ascii="Times New Roman" w:eastAsia="Times New Roman" w:hAnsi="Times New Roman" w:cs="Times New Roman"/>
                <w:sz w:val="24"/>
                <w:szCs w:val="24"/>
              </w:rPr>
              <w:t>14 - 18</w:t>
            </w:r>
            <w:r w:rsidRPr="00DA1163">
              <w:rPr>
                <w:rFonts w:ascii="Times New Roman" w:eastAsia="Times New Roman" w:hAnsi="Times New Roman" w:cs="Times New Roman"/>
                <w:sz w:val="24"/>
                <w:szCs w:val="24"/>
              </w:rPr>
              <w:br/>
            </w:r>
            <w:r w:rsidRPr="00DA1163">
              <w:rPr>
                <w:rFonts w:ascii="Times New Roman" w:eastAsia="Times New Roman" w:hAnsi="Times New Roman" w:cs="Times New Roman"/>
                <w:b/>
                <w:bCs/>
                <w:sz w:val="24"/>
                <w:szCs w:val="24"/>
              </w:rPr>
              <w:t>Cost: </w:t>
            </w:r>
            <w:r w:rsidRPr="00DA1163">
              <w:rPr>
                <w:rFonts w:ascii="Times New Roman" w:eastAsia="Times New Roman" w:hAnsi="Times New Roman" w:cs="Times New Roman"/>
                <w:sz w:val="24"/>
                <w:szCs w:val="24"/>
              </w:rPr>
              <w:t>$200 per Player</w:t>
            </w:r>
            <w:r w:rsidRPr="00DA1163">
              <w:rPr>
                <w:rFonts w:ascii="Times New Roman" w:eastAsia="Times New Roman" w:hAnsi="Times New Roman" w:cs="Times New Roman"/>
                <w:sz w:val="24"/>
                <w:szCs w:val="24"/>
              </w:rPr>
              <w:br/>
            </w:r>
            <w:r w:rsidRPr="00DA1163">
              <w:rPr>
                <w:rFonts w:ascii="Times New Roman" w:eastAsia="Times New Roman" w:hAnsi="Times New Roman" w:cs="Times New Roman"/>
                <w:noProof/>
                <w:color w:val="051B64"/>
                <w:sz w:val="24"/>
                <w:szCs w:val="24"/>
              </w:rPr>
              <w:drawing>
                <wp:inline distT="0" distB="0" distL="0" distR="0" wp14:anchorId="64F6C752" wp14:editId="673A642F">
                  <wp:extent cx="1190625" cy="428625"/>
                  <wp:effectExtent l="0" t="0" r="9525" b="9525"/>
                  <wp:docPr id="1" name="Picture 1" descr="http://www.tiffinsoccercamps.com/images/REGISTERNOW1_ErasBoldITC.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iffinsoccercamps.com/images/REGISTERNOW1_ErasBoldITC.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tc>
      </w:tr>
    </w:tbl>
    <w:p w:rsidR="00DA1163" w:rsidRPr="00DA1163" w:rsidRDefault="00DA1163" w:rsidP="00DA1163">
      <w:pPr>
        <w:shd w:val="clear" w:color="auto" w:fill="FFFFFF"/>
        <w:spacing w:after="0" w:line="240" w:lineRule="auto"/>
        <w:jc w:val="center"/>
        <w:rPr>
          <w:rFonts w:ascii="Verdana" w:eastAsia="Times New Roman" w:hAnsi="Verdana" w:cs="Times New Roman"/>
          <w:color w:val="000000"/>
          <w:sz w:val="24"/>
          <w:szCs w:val="24"/>
        </w:rPr>
      </w:pP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b/>
          <w:bCs/>
          <w:color w:val="000000"/>
          <w:sz w:val="24"/>
          <w:szCs w:val="24"/>
        </w:rPr>
        <w:t>Location:</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proofErr w:type="spellStart"/>
      <w:r w:rsidRPr="00DA1163">
        <w:rPr>
          <w:rFonts w:ascii="Verdana" w:eastAsia="Times New Roman" w:hAnsi="Verdana" w:cs="Times New Roman"/>
          <w:color w:val="000000"/>
          <w:sz w:val="24"/>
          <w:szCs w:val="24"/>
        </w:rPr>
        <w:t>Paradiso</w:t>
      </w:r>
      <w:proofErr w:type="spellEnd"/>
      <w:r w:rsidRPr="00DA1163">
        <w:rPr>
          <w:rFonts w:ascii="Verdana" w:eastAsia="Times New Roman" w:hAnsi="Verdana" w:cs="Times New Roman"/>
          <w:color w:val="000000"/>
          <w:sz w:val="24"/>
          <w:szCs w:val="24"/>
        </w:rPr>
        <w:t xml:space="preserve"> Athletic Fields</w:t>
      </w:r>
      <w:r w:rsidRPr="00DA1163">
        <w:rPr>
          <w:rFonts w:ascii="Verdana" w:eastAsia="Times New Roman" w:hAnsi="Verdana" w:cs="Times New Roman"/>
          <w:color w:val="000000"/>
          <w:sz w:val="24"/>
          <w:szCs w:val="24"/>
        </w:rPr>
        <w:br/>
        <w:t>2375 County Road 26</w:t>
      </w:r>
      <w:r w:rsidRPr="00DA1163">
        <w:rPr>
          <w:rFonts w:ascii="Verdana" w:eastAsia="Times New Roman" w:hAnsi="Verdana" w:cs="Times New Roman"/>
          <w:color w:val="000000"/>
          <w:sz w:val="24"/>
          <w:szCs w:val="24"/>
        </w:rPr>
        <w:br/>
        <w:t>Tiffin OH 44883</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 </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b/>
          <w:bCs/>
          <w:color w:val="000000"/>
          <w:sz w:val="24"/>
          <w:szCs w:val="24"/>
        </w:rPr>
        <w:t>Team Camp Description:</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Our Team / Residential Camp is designed to provide individual development to fine tune players technical and tactical skills in a team setting. Either attend as a team or sign up as an individual and assigned a team.  In a team atmosphere you will, live, train and compete as a team! Teams will be assigned a staff coach who will train and coach in conjunction with their team coach. Team coaches, who would like to attend the camp, attend at no cost and are able to participate in training sessions and will have a supervisory role of their team. A great way for coaches to acquire professional development at no cost! Training session will have a specific functional or tactical topic. However, college coaches can adapt training sessions to better fit the needs and goals of the team.  All goalkeepers will receive specific training during each team training session. Additionally the use of small-sided and nightly 11v11 games will help reinforce the topics covered.</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 </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b/>
          <w:bCs/>
          <w:color w:val="000000"/>
          <w:sz w:val="24"/>
          <w:szCs w:val="24"/>
        </w:rPr>
        <w:t>As a Camper you will receive:</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 </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b/>
          <w:bCs/>
          <w:color w:val="000000"/>
          <w:sz w:val="24"/>
          <w:szCs w:val="24"/>
        </w:rPr>
        <w:t>Housing:</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All campers will stay in campus dorms/halls.</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 </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b/>
          <w:bCs/>
          <w:color w:val="000000"/>
          <w:sz w:val="24"/>
          <w:szCs w:val="24"/>
        </w:rPr>
        <w:t>Camp T Shirt</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 </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b/>
          <w:bCs/>
          <w:color w:val="000000"/>
          <w:sz w:val="24"/>
          <w:szCs w:val="24"/>
        </w:rPr>
        <w:t>All Meals</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 </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b/>
          <w:bCs/>
          <w:color w:val="000000"/>
          <w:sz w:val="24"/>
          <w:szCs w:val="24"/>
        </w:rPr>
        <w:t>Collegiate Soccer Coach:</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Exposure for recruiting / Coaching</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 </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lastRenderedPageBreak/>
        <w:t> </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b/>
          <w:bCs/>
          <w:color w:val="000000"/>
          <w:sz w:val="24"/>
          <w:szCs w:val="24"/>
        </w:rPr>
        <w:t>Camp Staff</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The Tiffin University Men’s Soccer Coaching Staff and other college coaches will instruct all sessions. College Varsity soccer players will serve as camp counselors to help during the sessions and they will be in the dorms with campers n a supervisory role.</w:t>
      </w:r>
    </w:p>
    <w:p w:rsidR="00DA1163" w:rsidRPr="00DA1163" w:rsidRDefault="00DA1163" w:rsidP="00DA1163">
      <w:pPr>
        <w:shd w:val="clear" w:color="auto" w:fill="FFFFFF"/>
        <w:spacing w:before="100" w:beforeAutospacing="1" w:after="100" w:afterAutospacing="1" w:line="240" w:lineRule="auto"/>
        <w:jc w:val="center"/>
        <w:rPr>
          <w:rFonts w:ascii="Verdana" w:eastAsia="Times New Roman" w:hAnsi="Verdana" w:cs="Times New Roman"/>
          <w:color w:val="000000"/>
          <w:sz w:val="24"/>
          <w:szCs w:val="24"/>
        </w:rPr>
      </w:pPr>
      <w:r w:rsidRPr="00DA1163">
        <w:rPr>
          <w:rFonts w:ascii="Verdana" w:eastAsia="Times New Roman" w:hAnsi="Verdana" w:cs="Times New Roman"/>
          <w:b/>
          <w:bCs/>
          <w:color w:val="000000"/>
          <w:sz w:val="24"/>
          <w:szCs w:val="24"/>
        </w:rPr>
        <w:t>Schedule </w:t>
      </w:r>
      <w:r w:rsidRPr="00DA1163">
        <w:rPr>
          <w:rFonts w:ascii="Verdana" w:eastAsia="Times New Roman" w:hAnsi="Verdana" w:cs="Times New Roman"/>
          <w:color w:val="000000"/>
          <w:sz w:val="24"/>
          <w:szCs w:val="24"/>
        </w:rPr>
        <w:t>(Tentative - Subject to Change</w:t>
      </w:r>
      <w:proofErr w:type="gramStart"/>
      <w:r w:rsidRPr="00DA1163">
        <w:rPr>
          <w:rFonts w:ascii="Verdana" w:eastAsia="Times New Roman" w:hAnsi="Verdana" w:cs="Times New Roman"/>
          <w:color w:val="000000"/>
          <w:sz w:val="24"/>
          <w:szCs w:val="24"/>
        </w:rPr>
        <w:t>)</w:t>
      </w:r>
      <w:proofErr w:type="gramEnd"/>
      <w:r w:rsidRPr="00DA1163">
        <w:rPr>
          <w:rFonts w:ascii="Verdana" w:eastAsia="Times New Roman" w:hAnsi="Verdana" w:cs="Times New Roman"/>
          <w:color w:val="000000"/>
          <w:sz w:val="24"/>
          <w:szCs w:val="24"/>
        </w:rPr>
        <w:br/>
      </w:r>
      <w:hyperlink r:id="rId7" w:tgtFrame="_blank" w:history="1">
        <w:r w:rsidRPr="00DA1163">
          <w:rPr>
            <w:rFonts w:ascii="Verdana" w:eastAsia="Times New Roman" w:hAnsi="Verdana" w:cs="Times New Roman"/>
            <w:b/>
            <w:bCs/>
            <w:color w:val="004200"/>
            <w:sz w:val="24"/>
            <w:szCs w:val="24"/>
            <w:u w:val="single"/>
          </w:rPr>
          <w:t>To print the camp schedule, click here</w:t>
        </w:r>
      </w:hyperlink>
      <w:r w:rsidRPr="00DA1163">
        <w:rPr>
          <w:rFonts w:ascii="Verdana" w:eastAsia="Times New Roman" w:hAnsi="Verdana" w:cs="Times New Roman"/>
          <w:b/>
          <w:bCs/>
          <w:color w:val="004200"/>
          <w:sz w:val="24"/>
          <w:szCs w:val="24"/>
        </w:rPr>
        <w:t> </w:t>
      </w:r>
      <w:r w:rsidRPr="00DA1163">
        <w:rPr>
          <w:rFonts w:ascii="Verdana" w:eastAsia="Times New Roman" w:hAnsi="Verdana" w:cs="Times New Roman"/>
          <w:b/>
          <w:bCs/>
          <w:color w:val="000000"/>
          <w:sz w:val="24"/>
          <w:szCs w:val="24"/>
        </w:rPr>
        <w:t>(PDF)</w:t>
      </w:r>
    </w:p>
    <w:tbl>
      <w:tblPr>
        <w:tblpPr w:leftFromText="45" w:rightFromText="45" w:vertAnchor="text"/>
        <w:tblW w:w="11070" w:type="dxa"/>
        <w:tblCellSpacing w:w="7" w:type="dxa"/>
        <w:tblCellMar>
          <w:top w:w="15" w:type="dxa"/>
          <w:left w:w="15" w:type="dxa"/>
          <w:bottom w:w="15" w:type="dxa"/>
          <w:right w:w="15" w:type="dxa"/>
        </w:tblCellMar>
        <w:tblLook w:val="04A0" w:firstRow="1" w:lastRow="0" w:firstColumn="1" w:lastColumn="0" w:noHBand="0" w:noVBand="1"/>
      </w:tblPr>
      <w:tblGrid>
        <w:gridCol w:w="3846"/>
        <w:gridCol w:w="7224"/>
      </w:tblGrid>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u w:val="single"/>
              </w:rPr>
              <w:t>FRIDAY July 8th</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 </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12:00pm -1:00pm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Check In – Registration</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1:10pm - 1:25pm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High School coaches meeting with Rudy in Gillmor</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1:30pm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rPr>
              <w:t xml:space="preserve">Pick-up from Gillmor; Arrive at the </w:t>
            </w:r>
            <w:proofErr w:type="spellStart"/>
            <w:r w:rsidRPr="00DA1163">
              <w:rPr>
                <w:rFonts w:ascii="Times New Roman" w:eastAsia="Times New Roman" w:hAnsi="Times New Roman" w:cs="Times New Roman"/>
                <w:b/>
                <w:bCs/>
                <w:sz w:val="24"/>
                <w:szCs w:val="24"/>
              </w:rPr>
              <w:t>Paradiso</w:t>
            </w:r>
            <w:proofErr w:type="spellEnd"/>
            <w:r w:rsidRPr="00DA1163">
              <w:rPr>
                <w:rFonts w:ascii="Times New Roman" w:eastAsia="Times New Roman" w:hAnsi="Times New Roman" w:cs="Times New Roman"/>
                <w:b/>
                <w:bCs/>
                <w:sz w:val="24"/>
                <w:szCs w:val="24"/>
              </w:rPr>
              <w:t xml:space="preserve"> Athletic Complex</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1:45pm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Camp Meeting at Fields</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2:00pm - 4:00pm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Afternoon Session (GK Training 45 minutes then return to your team)</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4:00pm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rPr>
              <w:t xml:space="preserve">Pick-up from </w:t>
            </w:r>
            <w:proofErr w:type="spellStart"/>
            <w:r w:rsidRPr="00DA1163">
              <w:rPr>
                <w:rFonts w:ascii="Times New Roman" w:eastAsia="Times New Roman" w:hAnsi="Times New Roman" w:cs="Times New Roman"/>
                <w:b/>
                <w:bCs/>
                <w:sz w:val="24"/>
                <w:szCs w:val="24"/>
              </w:rPr>
              <w:t>Paradiso</w:t>
            </w:r>
            <w:proofErr w:type="spellEnd"/>
            <w:r w:rsidRPr="00DA1163">
              <w:rPr>
                <w:rFonts w:ascii="Times New Roman" w:eastAsia="Times New Roman" w:hAnsi="Times New Roman" w:cs="Times New Roman"/>
                <w:b/>
                <w:bCs/>
                <w:sz w:val="24"/>
                <w:szCs w:val="24"/>
              </w:rPr>
              <w:t xml:space="preserve"> Athletic Complex; Arrive at Gillmor</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5:00pm - 5:30pm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Rest / Snacks</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5:30pm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rPr>
              <w:t xml:space="preserve">Pick-up from Gillmor; Arrive at the </w:t>
            </w:r>
            <w:proofErr w:type="spellStart"/>
            <w:r w:rsidRPr="00DA1163">
              <w:rPr>
                <w:rFonts w:ascii="Times New Roman" w:eastAsia="Times New Roman" w:hAnsi="Times New Roman" w:cs="Times New Roman"/>
                <w:b/>
                <w:bCs/>
                <w:sz w:val="24"/>
                <w:szCs w:val="24"/>
              </w:rPr>
              <w:t>Paradiso</w:t>
            </w:r>
            <w:proofErr w:type="spellEnd"/>
            <w:r w:rsidRPr="00DA1163">
              <w:rPr>
                <w:rFonts w:ascii="Times New Roman" w:eastAsia="Times New Roman" w:hAnsi="Times New Roman" w:cs="Times New Roman"/>
                <w:b/>
                <w:bCs/>
                <w:sz w:val="24"/>
                <w:szCs w:val="24"/>
              </w:rPr>
              <w:t xml:space="preserve"> Athletic Complex</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6:00pm - 7:30pm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Games</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7:45pm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rPr>
              <w:t xml:space="preserve">Pick-up from </w:t>
            </w:r>
            <w:proofErr w:type="spellStart"/>
            <w:r w:rsidRPr="00DA1163">
              <w:rPr>
                <w:rFonts w:ascii="Times New Roman" w:eastAsia="Times New Roman" w:hAnsi="Times New Roman" w:cs="Times New Roman"/>
                <w:b/>
                <w:bCs/>
                <w:sz w:val="24"/>
                <w:szCs w:val="24"/>
              </w:rPr>
              <w:t>Paradiso</w:t>
            </w:r>
            <w:proofErr w:type="spellEnd"/>
            <w:r w:rsidRPr="00DA1163">
              <w:rPr>
                <w:rFonts w:ascii="Times New Roman" w:eastAsia="Times New Roman" w:hAnsi="Times New Roman" w:cs="Times New Roman"/>
                <w:b/>
                <w:bCs/>
                <w:sz w:val="24"/>
                <w:szCs w:val="24"/>
              </w:rPr>
              <w:t xml:space="preserve"> Athletic Complex; Arrive at Gillmor</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8:00pm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Pizza – Room by Bookstore</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11:00pm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Lights Out</w:t>
            </w:r>
          </w:p>
        </w:tc>
      </w:tr>
    </w:tbl>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p>
    <w:tbl>
      <w:tblPr>
        <w:tblpPr w:leftFromText="45" w:rightFromText="45" w:vertAnchor="text"/>
        <w:tblW w:w="11070" w:type="dxa"/>
        <w:tblCellSpacing w:w="7" w:type="dxa"/>
        <w:tblCellMar>
          <w:top w:w="15" w:type="dxa"/>
          <w:left w:w="15" w:type="dxa"/>
          <w:bottom w:w="15" w:type="dxa"/>
          <w:right w:w="15" w:type="dxa"/>
        </w:tblCellMar>
        <w:tblLook w:val="04A0" w:firstRow="1" w:lastRow="0" w:firstColumn="1" w:lastColumn="0" w:noHBand="0" w:noVBand="1"/>
      </w:tblPr>
      <w:tblGrid>
        <w:gridCol w:w="3846"/>
        <w:gridCol w:w="7224"/>
      </w:tblGrid>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 </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 </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u w:val="single"/>
              </w:rPr>
              <w:t>SATURDAY July 9th</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 </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7:00am - 8:00am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Breakfast – Café</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8:40am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rPr>
              <w:t xml:space="preserve">Pick-up from Gillmor; Arrive at the </w:t>
            </w:r>
            <w:proofErr w:type="spellStart"/>
            <w:r w:rsidRPr="00DA1163">
              <w:rPr>
                <w:rFonts w:ascii="Times New Roman" w:eastAsia="Times New Roman" w:hAnsi="Times New Roman" w:cs="Times New Roman"/>
                <w:b/>
                <w:bCs/>
                <w:sz w:val="24"/>
                <w:szCs w:val="24"/>
              </w:rPr>
              <w:t>Paradiso</w:t>
            </w:r>
            <w:proofErr w:type="spellEnd"/>
            <w:r w:rsidRPr="00DA1163">
              <w:rPr>
                <w:rFonts w:ascii="Times New Roman" w:eastAsia="Times New Roman" w:hAnsi="Times New Roman" w:cs="Times New Roman"/>
                <w:b/>
                <w:bCs/>
                <w:sz w:val="24"/>
                <w:szCs w:val="24"/>
              </w:rPr>
              <w:t xml:space="preserve"> Athletic Complex</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9:00am - 11:00am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Morning Session (GK Training 45 minutes then return to your team)</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11:00am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rPr>
              <w:t xml:space="preserve">Pick-up from </w:t>
            </w:r>
            <w:proofErr w:type="spellStart"/>
            <w:r w:rsidRPr="00DA1163">
              <w:rPr>
                <w:rFonts w:ascii="Times New Roman" w:eastAsia="Times New Roman" w:hAnsi="Times New Roman" w:cs="Times New Roman"/>
                <w:b/>
                <w:bCs/>
                <w:sz w:val="24"/>
                <w:szCs w:val="24"/>
              </w:rPr>
              <w:t>Paradiso</w:t>
            </w:r>
            <w:proofErr w:type="spellEnd"/>
            <w:r w:rsidRPr="00DA1163">
              <w:rPr>
                <w:rFonts w:ascii="Times New Roman" w:eastAsia="Times New Roman" w:hAnsi="Times New Roman" w:cs="Times New Roman"/>
                <w:b/>
                <w:bCs/>
                <w:sz w:val="24"/>
                <w:szCs w:val="24"/>
              </w:rPr>
              <w:t xml:space="preserve"> Athletic Complex; Arrive at Gillmor</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11:30am - 1:00pm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Lunch – Café</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1:40pm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rPr>
              <w:t xml:space="preserve">Pick-up from Gillmor; Arrive at the </w:t>
            </w:r>
            <w:proofErr w:type="spellStart"/>
            <w:r w:rsidRPr="00DA1163">
              <w:rPr>
                <w:rFonts w:ascii="Times New Roman" w:eastAsia="Times New Roman" w:hAnsi="Times New Roman" w:cs="Times New Roman"/>
                <w:b/>
                <w:bCs/>
                <w:sz w:val="24"/>
                <w:szCs w:val="24"/>
              </w:rPr>
              <w:t>Paradiso</w:t>
            </w:r>
            <w:proofErr w:type="spellEnd"/>
            <w:r w:rsidRPr="00DA1163">
              <w:rPr>
                <w:rFonts w:ascii="Times New Roman" w:eastAsia="Times New Roman" w:hAnsi="Times New Roman" w:cs="Times New Roman"/>
                <w:b/>
                <w:bCs/>
                <w:sz w:val="24"/>
                <w:szCs w:val="24"/>
              </w:rPr>
              <w:t xml:space="preserve"> Athletic Complex</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2:00pm - 4:00pm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Afternoon Session (GK Training 45 minutes then return to your team)</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4:00pm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rPr>
              <w:t xml:space="preserve">Pick-up from </w:t>
            </w:r>
            <w:proofErr w:type="spellStart"/>
            <w:r w:rsidRPr="00DA1163">
              <w:rPr>
                <w:rFonts w:ascii="Times New Roman" w:eastAsia="Times New Roman" w:hAnsi="Times New Roman" w:cs="Times New Roman"/>
                <w:b/>
                <w:bCs/>
                <w:sz w:val="24"/>
                <w:szCs w:val="24"/>
              </w:rPr>
              <w:t>Paradiso</w:t>
            </w:r>
            <w:proofErr w:type="spellEnd"/>
            <w:r w:rsidRPr="00DA1163">
              <w:rPr>
                <w:rFonts w:ascii="Times New Roman" w:eastAsia="Times New Roman" w:hAnsi="Times New Roman" w:cs="Times New Roman"/>
                <w:b/>
                <w:bCs/>
                <w:sz w:val="24"/>
                <w:szCs w:val="24"/>
              </w:rPr>
              <w:t xml:space="preserve"> Athletic Complex; Arrive at Gillmor</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5:00pm - 6:00pm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Dinner - Café</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6:15pm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rPr>
              <w:t xml:space="preserve">Pick-up from Gillmor; Arrive at the </w:t>
            </w:r>
            <w:proofErr w:type="spellStart"/>
            <w:r w:rsidRPr="00DA1163">
              <w:rPr>
                <w:rFonts w:ascii="Times New Roman" w:eastAsia="Times New Roman" w:hAnsi="Times New Roman" w:cs="Times New Roman"/>
                <w:b/>
                <w:bCs/>
                <w:sz w:val="24"/>
                <w:szCs w:val="24"/>
              </w:rPr>
              <w:t>Paradiso</w:t>
            </w:r>
            <w:proofErr w:type="spellEnd"/>
            <w:r w:rsidRPr="00DA1163">
              <w:rPr>
                <w:rFonts w:ascii="Times New Roman" w:eastAsia="Times New Roman" w:hAnsi="Times New Roman" w:cs="Times New Roman"/>
                <w:b/>
                <w:bCs/>
                <w:sz w:val="24"/>
                <w:szCs w:val="24"/>
              </w:rPr>
              <w:t xml:space="preserve"> Athletic Complex</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6:30pm - 8:00pm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Games</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11:00pm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Lights Out</w:t>
            </w:r>
          </w:p>
        </w:tc>
      </w:tr>
    </w:tbl>
    <w:p w:rsidR="00DA1163" w:rsidRPr="00DA1163" w:rsidRDefault="00DA1163" w:rsidP="00DA1163">
      <w:pPr>
        <w:shd w:val="clear" w:color="auto" w:fill="FFFFFF"/>
        <w:spacing w:after="0" w:line="240" w:lineRule="auto"/>
        <w:rPr>
          <w:rFonts w:ascii="Verdana" w:eastAsia="Times New Roman" w:hAnsi="Verdana" w:cs="Times New Roman"/>
          <w:vanish/>
          <w:color w:val="000000"/>
          <w:sz w:val="24"/>
          <w:szCs w:val="24"/>
        </w:rPr>
      </w:pPr>
    </w:p>
    <w:tbl>
      <w:tblPr>
        <w:tblpPr w:leftFromText="45" w:rightFromText="45" w:vertAnchor="text"/>
        <w:tblW w:w="11070" w:type="dxa"/>
        <w:tblCellSpacing w:w="7" w:type="dxa"/>
        <w:tblCellMar>
          <w:top w:w="15" w:type="dxa"/>
          <w:left w:w="15" w:type="dxa"/>
          <w:bottom w:w="15" w:type="dxa"/>
          <w:right w:w="15" w:type="dxa"/>
        </w:tblCellMar>
        <w:tblLook w:val="04A0" w:firstRow="1" w:lastRow="0" w:firstColumn="1" w:lastColumn="0" w:noHBand="0" w:noVBand="1"/>
      </w:tblPr>
      <w:tblGrid>
        <w:gridCol w:w="3846"/>
        <w:gridCol w:w="7224"/>
      </w:tblGrid>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 </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 </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u w:val="single"/>
              </w:rPr>
              <w:t>SUNDAY July 10th</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 </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7:00am - 8:00am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Breakfast – Café</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lastRenderedPageBreak/>
              <w:t>8:45am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rPr>
              <w:t xml:space="preserve">Pick-up from Gillmor; Arrive at the </w:t>
            </w:r>
            <w:proofErr w:type="spellStart"/>
            <w:r w:rsidRPr="00DA1163">
              <w:rPr>
                <w:rFonts w:ascii="Times New Roman" w:eastAsia="Times New Roman" w:hAnsi="Times New Roman" w:cs="Times New Roman"/>
                <w:b/>
                <w:bCs/>
                <w:sz w:val="24"/>
                <w:szCs w:val="24"/>
              </w:rPr>
              <w:t>Paradiso</w:t>
            </w:r>
            <w:proofErr w:type="spellEnd"/>
            <w:r w:rsidRPr="00DA1163">
              <w:rPr>
                <w:rFonts w:ascii="Times New Roman" w:eastAsia="Times New Roman" w:hAnsi="Times New Roman" w:cs="Times New Roman"/>
                <w:b/>
                <w:bCs/>
                <w:sz w:val="24"/>
                <w:szCs w:val="24"/>
              </w:rPr>
              <w:t xml:space="preserve"> Athletic Complex</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9:00am - 10:30am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 xml:space="preserve">Morning Session (Goalkeeper Session 45 </w:t>
            </w:r>
            <w:proofErr w:type="spellStart"/>
            <w:r w:rsidRPr="00DA1163">
              <w:rPr>
                <w:rFonts w:ascii="Times New Roman" w:eastAsia="Times New Roman" w:hAnsi="Times New Roman" w:cs="Times New Roman"/>
                <w:sz w:val="24"/>
                <w:szCs w:val="24"/>
              </w:rPr>
              <w:t>mins</w:t>
            </w:r>
            <w:proofErr w:type="spellEnd"/>
            <w:r w:rsidRPr="00DA1163">
              <w:rPr>
                <w:rFonts w:ascii="Times New Roman" w:eastAsia="Times New Roman" w:hAnsi="Times New Roman" w:cs="Times New Roman"/>
                <w:sz w:val="24"/>
                <w:szCs w:val="24"/>
              </w:rPr>
              <w:t>)</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10:30am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rPr>
              <w:t xml:space="preserve">Pick-up from </w:t>
            </w:r>
            <w:proofErr w:type="spellStart"/>
            <w:r w:rsidRPr="00DA1163">
              <w:rPr>
                <w:rFonts w:ascii="Times New Roman" w:eastAsia="Times New Roman" w:hAnsi="Times New Roman" w:cs="Times New Roman"/>
                <w:b/>
                <w:bCs/>
                <w:sz w:val="24"/>
                <w:szCs w:val="24"/>
              </w:rPr>
              <w:t>Paradiso</w:t>
            </w:r>
            <w:proofErr w:type="spellEnd"/>
            <w:r w:rsidRPr="00DA1163">
              <w:rPr>
                <w:rFonts w:ascii="Times New Roman" w:eastAsia="Times New Roman" w:hAnsi="Times New Roman" w:cs="Times New Roman"/>
                <w:b/>
                <w:bCs/>
                <w:sz w:val="24"/>
                <w:szCs w:val="24"/>
              </w:rPr>
              <w:t xml:space="preserve"> Athletic Complex; Arrive at Gillmor</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11:00am – 12:00pm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Lunch – Café</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12:45pm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rPr>
              <w:t xml:space="preserve">Pick-up from Gillmor; Arrive at the </w:t>
            </w:r>
            <w:proofErr w:type="spellStart"/>
            <w:r w:rsidRPr="00DA1163">
              <w:rPr>
                <w:rFonts w:ascii="Times New Roman" w:eastAsia="Times New Roman" w:hAnsi="Times New Roman" w:cs="Times New Roman"/>
                <w:b/>
                <w:bCs/>
                <w:sz w:val="24"/>
                <w:szCs w:val="24"/>
              </w:rPr>
              <w:t>Paradiso</w:t>
            </w:r>
            <w:proofErr w:type="spellEnd"/>
            <w:r w:rsidRPr="00DA1163">
              <w:rPr>
                <w:rFonts w:ascii="Times New Roman" w:eastAsia="Times New Roman" w:hAnsi="Times New Roman" w:cs="Times New Roman"/>
                <w:b/>
                <w:bCs/>
                <w:sz w:val="24"/>
                <w:szCs w:val="24"/>
              </w:rPr>
              <w:t xml:space="preserve"> Athletic Complex</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1:00pm - 2:30pm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Games</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2:45pm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b/>
                <w:bCs/>
                <w:sz w:val="24"/>
                <w:szCs w:val="24"/>
              </w:rPr>
              <w:t xml:space="preserve">Pick-up from </w:t>
            </w:r>
            <w:proofErr w:type="spellStart"/>
            <w:r w:rsidRPr="00DA1163">
              <w:rPr>
                <w:rFonts w:ascii="Times New Roman" w:eastAsia="Times New Roman" w:hAnsi="Times New Roman" w:cs="Times New Roman"/>
                <w:b/>
                <w:bCs/>
                <w:sz w:val="24"/>
                <w:szCs w:val="24"/>
              </w:rPr>
              <w:t>Paradiso</w:t>
            </w:r>
            <w:proofErr w:type="spellEnd"/>
            <w:r w:rsidRPr="00DA1163">
              <w:rPr>
                <w:rFonts w:ascii="Times New Roman" w:eastAsia="Times New Roman" w:hAnsi="Times New Roman" w:cs="Times New Roman"/>
                <w:b/>
                <w:bCs/>
                <w:sz w:val="24"/>
                <w:szCs w:val="24"/>
              </w:rPr>
              <w:t xml:space="preserve"> Athletic Complex; Arrive at Gillmor</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3:00pm - 4:00pm</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Clean Rooms &amp; Check out – All Keys to HS Coach &amp; Return to TU Staff</w:t>
            </w:r>
          </w:p>
        </w:tc>
      </w:tr>
      <w:tr w:rsidR="00DA1163" w:rsidRPr="00DA1163" w:rsidTr="00DA1163">
        <w:trPr>
          <w:tblCellSpacing w:w="7" w:type="dxa"/>
        </w:trPr>
        <w:tc>
          <w:tcPr>
            <w:tcW w:w="3825" w:type="dxa"/>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 </w:t>
            </w:r>
          </w:p>
        </w:tc>
        <w:tc>
          <w:tcPr>
            <w:tcW w:w="0" w:type="auto"/>
            <w:vAlign w:val="center"/>
            <w:hideMark/>
          </w:tcPr>
          <w:p w:rsidR="00DA1163" w:rsidRPr="00DA1163" w:rsidRDefault="00DA1163" w:rsidP="00DA1163">
            <w:pPr>
              <w:spacing w:after="0" w:line="240" w:lineRule="auto"/>
              <w:rPr>
                <w:rFonts w:ascii="Times New Roman" w:eastAsia="Times New Roman" w:hAnsi="Times New Roman" w:cs="Times New Roman"/>
                <w:sz w:val="24"/>
                <w:szCs w:val="24"/>
              </w:rPr>
            </w:pPr>
            <w:r w:rsidRPr="00DA1163">
              <w:rPr>
                <w:rFonts w:ascii="Times New Roman" w:eastAsia="Times New Roman" w:hAnsi="Times New Roman" w:cs="Times New Roman"/>
                <w:sz w:val="24"/>
                <w:szCs w:val="24"/>
              </w:rPr>
              <w:t> </w:t>
            </w:r>
          </w:p>
        </w:tc>
      </w:tr>
    </w:tbl>
    <w:p w:rsidR="00DA1163" w:rsidRPr="00DA1163" w:rsidRDefault="00DA1163" w:rsidP="00DA1163">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A1163">
        <w:rPr>
          <w:rFonts w:ascii="Verdana" w:eastAsia="Times New Roman" w:hAnsi="Verdana" w:cs="Times New Roman"/>
          <w:b/>
          <w:bCs/>
          <w:color w:val="000000"/>
          <w:sz w:val="24"/>
          <w:szCs w:val="24"/>
        </w:rPr>
        <w:lastRenderedPageBreak/>
        <w:t>Things to Bring:</w:t>
      </w:r>
    </w:p>
    <w:p w:rsidR="00DA1163" w:rsidRPr="00DA1163" w:rsidRDefault="00DA1163" w:rsidP="00DA11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T-Shirts</w:t>
      </w:r>
    </w:p>
    <w:p w:rsidR="00DA1163" w:rsidRPr="00DA1163" w:rsidRDefault="00DA1163" w:rsidP="00DA11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Socks / Soccer Socks</w:t>
      </w:r>
    </w:p>
    <w:p w:rsidR="00DA1163" w:rsidRPr="00DA1163" w:rsidRDefault="00DA1163" w:rsidP="00DA11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Shorts</w:t>
      </w:r>
    </w:p>
    <w:p w:rsidR="00DA1163" w:rsidRPr="00DA1163" w:rsidRDefault="00DA1163" w:rsidP="00DA11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Boots / Cleats</w:t>
      </w:r>
    </w:p>
    <w:p w:rsidR="00DA1163" w:rsidRPr="00DA1163" w:rsidRDefault="00DA1163" w:rsidP="00DA11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proofErr w:type="spellStart"/>
      <w:r w:rsidRPr="00DA1163">
        <w:rPr>
          <w:rFonts w:ascii="Verdana" w:eastAsia="Times New Roman" w:hAnsi="Verdana" w:cs="Times New Roman"/>
          <w:color w:val="000000"/>
          <w:sz w:val="24"/>
          <w:szCs w:val="24"/>
        </w:rPr>
        <w:t>Shinguards</w:t>
      </w:r>
      <w:proofErr w:type="spellEnd"/>
    </w:p>
    <w:p w:rsidR="00DA1163" w:rsidRPr="00DA1163" w:rsidRDefault="00DA1163" w:rsidP="00DA11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Toiletries</w:t>
      </w:r>
    </w:p>
    <w:p w:rsidR="00DA1163" w:rsidRPr="00DA1163" w:rsidRDefault="00DA1163" w:rsidP="00DA11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Twin Bed Sheets</w:t>
      </w:r>
    </w:p>
    <w:p w:rsidR="00DA1163" w:rsidRPr="00DA1163" w:rsidRDefault="00DA1163" w:rsidP="00DA11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Sunscreen</w:t>
      </w:r>
    </w:p>
    <w:p w:rsidR="00DA1163" w:rsidRPr="00DA1163" w:rsidRDefault="00DA1163" w:rsidP="00DA11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Towel</w:t>
      </w:r>
    </w:p>
    <w:p w:rsidR="00DA1163" w:rsidRPr="00DA1163" w:rsidRDefault="00DA1163" w:rsidP="00DA11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Alarm Clock</w:t>
      </w:r>
    </w:p>
    <w:p w:rsidR="00DA1163" w:rsidRPr="00DA1163" w:rsidRDefault="00DA1163" w:rsidP="00DA11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Pillow / Blankets</w:t>
      </w:r>
    </w:p>
    <w:p w:rsidR="00DA1163" w:rsidRPr="00DA1163" w:rsidRDefault="00DA1163" w:rsidP="00DA11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Spending Money*</w:t>
      </w:r>
    </w:p>
    <w:p w:rsidR="00DA1163" w:rsidRPr="00DA1163" w:rsidRDefault="00DA1163" w:rsidP="00DA11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Water Bottle</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*Drinks and Snacks sold separately daily at camp store</w:t>
      </w:r>
    </w:p>
    <w:p w:rsidR="00DA1163" w:rsidRPr="00DA1163" w:rsidRDefault="00DA1163" w:rsidP="00DA1163">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A1163">
        <w:rPr>
          <w:rFonts w:ascii="Verdana" w:eastAsia="Times New Roman" w:hAnsi="Verdana" w:cs="Times New Roman"/>
          <w:b/>
          <w:bCs/>
          <w:color w:val="000000"/>
          <w:sz w:val="24"/>
          <w:szCs w:val="24"/>
        </w:rPr>
        <w:t>For Questions, Contact:</w:t>
      </w:r>
    </w:p>
    <w:p w:rsidR="00DA1163" w:rsidRPr="00DA1163" w:rsidRDefault="00DA1163" w:rsidP="00DA1163">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 xml:space="preserve">Assistant Coach Logan H </w:t>
      </w:r>
      <w:proofErr w:type="spellStart"/>
      <w:r w:rsidRPr="00DA1163">
        <w:rPr>
          <w:rFonts w:ascii="Verdana" w:eastAsia="Times New Roman" w:hAnsi="Verdana" w:cs="Times New Roman"/>
          <w:color w:val="000000"/>
          <w:sz w:val="24"/>
          <w:szCs w:val="24"/>
        </w:rPr>
        <w:t>Langseth</w:t>
      </w:r>
      <w:proofErr w:type="spellEnd"/>
      <w:r w:rsidRPr="00DA1163">
        <w:rPr>
          <w:rFonts w:ascii="Verdana" w:eastAsia="Times New Roman" w:hAnsi="Verdana" w:cs="Times New Roman"/>
          <w:color w:val="000000"/>
          <w:sz w:val="24"/>
          <w:szCs w:val="24"/>
        </w:rPr>
        <w:t xml:space="preserve"> at </w:t>
      </w:r>
      <w:hyperlink r:id="rId8" w:history="1">
        <w:r w:rsidRPr="00DA1163">
          <w:rPr>
            <w:rFonts w:ascii="Verdana" w:eastAsia="Times New Roman" w:hAnsi="Verdana" w:cs="Times New Roman"/>
            <w:color w:val="004200"/>
            <w:sz w:val="24"/>
            <w:szCs w:val="24"/>
            <w:u w:val="single"/>
          </w:rPr>
          <w:t>langsethlh@tiffin.com</w:t>
        </w:r>
      </w:hyperlink>
    </w:p>
    <w:p w:rsidR="00DA1163" w:rsidRPr="00DA1163" w:rsidRDefault="00DA1163" w:rsidP="00DA1163">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Head Coach Rudy Brownell at 419-448-3286 or </w:t>
      </w:r>
      <w:hyperlink r:id="rId9" w:history="1">
        <w:r w:rsidRPr="00DA1163">
          <w:rPr>
            <w:rFonts w:ascii="Verdana" w:eastAsia="Times New Roman" w:hAnsi="Verdana" w:cs="Times New Roman"/>
            <w:color w:val="004200"/>
            <w:sz w:val="24"/>
            <w:szCs w:val="24"/>
            <w:u w:val="single"/>
          </w:rPr>
          <w:t>rbrownel@tiffin.edu</w:t>
        </w:r>
      </w:hyperlink>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 </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b/>
          <w:bCs/>
          <w:color w:val="000000"/>
          <w:sz w:val="24"/>
          <w:szCs w:val="24"/>
        </w:rPr>
        <w:t>REFUND POLICY:</w:t>
      </w:r>
    </w:p>
    <w:p w:rsidR="00DA1163" w:rsidRPr="00DA1163" w:rsidRDefault="00DA1163" w:rsidP="00DA1163">
      <w:pPr>
        <w:shd w:val="clear" w:color="auto" w:fill="FFFFFF"/>
        <w:spacing w:after="0" w:line="240" w:lineRule="auto"/>
        <w:rPr>
          <w:rFonts w:ascii="Verdana" w:eastAsia="Times New Roman" w:hAnsi="Verdana" w:cs="Times New Roman"/>
          <w:color w:val="000000"/>
          <w:sz w:val="24"/>
          <w:szCs w:val="24"/>
        </w:rPr>
      </w:pPr>
      <w:r w:rsidRPr="00DA1163">
        <w:rPr>
          <w:rFonts w:ascii="Verdana" w:eastAsia="Times New Roman" w:hAnsi="Verdana" w:cs="Times New Roman"/>
          <w:color w:val="000000"/>
          <w:sz w:val="24"/>
          <w:szCs w:val="24"/>
        </w:rPr>
        <w:t>NO refunds camp credit only.</w:t>
      </w:r>
    </w:p>
    <w:p w:rsidR="00193D5B" w:rsidRDefault="005D031C">
      <w:bookmarkStart w:id="0" w:name="_GoBack"/>
      <w:bookmarkEnd w:id="0"/>
    </w:p>
    <w:sectPr w:rsidR="00193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31AF7"/>
    <w:multiLevelType w:val="multilevel"/>
    <w:tmpl w:val="6392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63"/>
    <w:rsid w:val="005D031C"/>
    <w:rsid w:val="00CF7ABD"/>
    <w:rsid w:val="00DA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95999-306C-46F9-80FE-6AD8284D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97640">
      <w:bodyDiv w:val="1"/>
      <w:marLeft w:val="0"/>
      <w:marRight w:val="0"/>
      <w:marTop w:val="0"/>
      <w:marBottom w:val="0"/>
      <w:divBdr>
        <w:top w:val="none" w:sz="0" w:space="0" w:color="auto"/>
        <w:left w:val="none" w:sz="0" w:space="0" w:color="auto"/>
        <w:bottom w:val="none" w:sz="0" w:space="0" w:color="auto"/>
        <w:right w:val="none" w:sz="0" w:space="0" w:color="auto"/>
      </w:divBdr>
      <w:divsChild>
        <w:div w:id="1804539539">
          <w:marLeft w:val="0"/>
          <w:marRight w:val="0"/>
          <w:marTop w:val="0"/>
          <w:marBottom w:val="0"/>
          <w:divBdr>
            <w:top w:val="none" w:sz="0" w:space="0" w:color="auto"/>
            <w:left w:val="none" w:sz="0" w:space="0" w:color="auto"/>
            <w:bottom w:val="none" w:sz="0" w:space="0" w:color="auto"/>
            <w:right w:val="none" w:sz="0" w:space="0" w:color="auto"/>
          </w:divBdr>
        </w:div>
        <w:div w:id="1827356671">
          <w:marLeft w:val="0"/>
          <w:marRight w:val="0"/>
          <w:marTop w:val="0"/>
          <w:marBottom w:val="0"/>
          <w:divBdr>
            <w:top w:val="none" w:sz="0" w:space="0" w:color="auto"/>
            <w:left w:val="none" w:sz="0" w:space="0" w:color="auto"/>
            <w:bottom w:val="none" w:sz="0" w:space="0" w:color="auto"/>
            <w:right w:val="none" w:sz="0" w:space="0" w:color="auto"/>
          </w:divBdr>
        </w:div>
        <w:div w:id="837309168">
          <w:marLeft w:val="0"/>
          <w:marRight w:val="0"/>
          <w:marTop w:val="0"/>
          <w:marBottom w:val="0"/>
          <w:divBdr>
            <w:top w:val="none" w:sz="0" w:space="0" w:color="auto"/>
            <w:left w:val="none" w:sz="0" w:space="0" w:color="auto"/>
            <w:bottom w:val="none" w:sz="0" w:space="0" w:color="auto"/>
            <w:right w:val="none" w:sz="0" w:space="0" w:color="auto"/>
          </w:divBdr>
        </w:div>
        <w:div w:id="1408847822">
          <w:marLeft w:val="0"/>
          <w:marRight w:val="0"/>
          <w:marTop w:val="0"/>
          <w:marBottom w:val="0"/>
          <w:divBdr>
            <w:top w:val="none" w:sz="0" w:space="0" w:color="auto"/>
            <w:left w:val="none" w:sz="0" w:space="0" w:color="auto"/>
            <w:bottom w:val="none" w:sz="0" w:space="0" w:color="auto"/>
            <w:right w:val="none" w:sz="0" w:space="0" w:color="auto"/>
          </w:divBdr>
        </w:div>
        <w:div w:id="631522767">
          <w:marLeft w:val="0"/>
          <w:marRight w:val="0"/>
          <w:marTop w:val="0"/>
          <w:marBottom w:val="0"/>
          <w:divBdr>
            <w:top w:val="none" w:sz="0" w:space="0" w:color="auto"/>
            <w:left w:val="none" w:sz="0" w:space="0" w:color="auto"/>
            <w:bottom w:val="none" w:sz="0" w:space="0" w:color="auto"/>
            <w:right w:val="none" w:sz="0" w:space="0" w:color="auto"/>
          </w:divBdr>
        </w:div>
        <w:div w:id="901210573">
          <w:marLeft w:val="0"/>
          <w:marRight w:val="0"/>
          <w:marTop w:val="0"/>
          <w:marBottom w:val="0"/>
          <w:divBdr>
            <w:top w:val="none" w:sz="0" w:space="0" w:color="auto"/>
            <w:left w:val="none" w:sz="0" w:space="0" w:color="auto"/>
            <w:bottom w:val="none" w:sz="0" w:space="0" w:color="auto"/>
            <w:right w:val="none" w:sz="0" w:space="0" w:color="auto"/>
          </w:divBdr>
        </w:div>
        <w:div w:id="221478718">
          <w:marLeft w:val="0"/>
          <w:marRight w:val="0"/>
          <w:marTop w:val="0"/>
          <w:marBottom w:val="0"/>
          <w:divBdr>
            <w:top w:val="none" w:sz="0" w:space="0" w:color="auto"/>
            <w:left w:val="none" w:sz="0" w:space="0" w:color="auto"/>
            <w:bottom w:val="none" w:sz="0" w:space="0" w:color="auto"/>
            <w:right w:val="none" w:sz="0" w:space="0" w:color="auto"/>
          </w:divBdr>
        </w:div>
        <w:div w:id="230773168">
          <w:marLeft w:val="0"/>
          <w:marRight w:val="0"/>
          <w:marTop w:val="0"/>
          <w:marBottom w:val="0"/>
          <w:divBdr>
            <w:top w:val="none" w:sz="0" w:space="0" w:color="auto"/>
            <w:left w:val="none" w:sz="0" w:space="0" w:color="auto"/>
            <w:bottom w:val="none" w:sz="0" w:space="0" w:color="auto"/>
            <w:right w:val="none" w:sz="0" w:space="0" w:color="auto"/>
          </w:divBdr>
        </w:div>
        <w:div w:id="1683433254">
          <w:marLeft w:val="0"/>
          <w:marRight w:val="0"/>
          <w:marTop w:val="0"/>
          <w:marBottom w:val="0"/>
          <w:divBdr>
            <w:top w:val="none" w:sz="0" w:space="0" w:color="auto"/>
            <w:left w:val="none" w:sz="0" w:space="0" w:color="auto"/>
            <w:bottom w:val="none" w:sz="0" w:space="0" w:color="auto"/>
            <w:right w:val="none" w:sz="0" w:space="0" w:color="auto"/>
          </w:divBdr>
        </w:div>
        <w:div w:id="1673415963">
          <w:marLeft w:val="0"/>
          <w:marRight w:val="0"/>
          <w:marTop w:val="0"/>
          <w:marBottom w:val="0"/>
          <w:divBdr>
            <w:top w:val="none" w:sz="0" w:space="0" w:color="auto"/>
            <w:left w:val="none" w:sz="0" w:space="0" w:color="auto"/>
            <w:bottom w:val="none" w:sz="0" w:space="0" w:color="auto"/>
            <w:right w:val="none" w:sz="0" w:space="0" w:color="auto"/>
          </w:divBdr>
        </w:div>
        <w:div w:id="802842957">
          <w:marLeft w:val="0"/>
          <w:marRight w:val="0"/>
          <w:marTop w:val="0"/>
          <w:marBottom w:val="0"/>
          <w:divBdr>
            <w:top w:val="none" w:sz="0" w:space="0" w:color="auto"/>
            <w:left w:val="none" w:sz="0" w:space="0" w:color="auto"/>
            <w:bottom w:val="none" w:sz="0" w:space="0" w:color="auto"/>
            <w:right w:val="none" w:sz="0" w:space="0" w:color="auto"/>
          </w:divBdr>
        </w:div>
        <w:div w:id="1268079689">
          <w:marLeft w:val="0"/>
          <w:marRight w:val="0"/>
          <w:marTop w:val="0"/>
          <w:marBottom w:val="0"/>
          <w:divBdr>
            <w:top w:val="none" w:sz="0" w:space="0" w:color="auto"/>
            <w:left w:val="none" w:sz="0" w:space="0" w:color="auto"/>
            <w:bottom w:val="none" w:sz="0" w:space="0" w:color="auto"/>
            <w:right w:val="none" w:sz="0" w:space="0" w:color="auto"/>
          </w:divBdr>
        </w:div>
        <w:div w:id="2000494297">
          <w:marLeft w:val="0"/>
          <w:marRight w:val="0"/>
          <w:marTop w:val="0"/>
          <w:marBottom w:val="0"/>
          <w:divBdr>
            <w:top w:val="none" w:sz="0" w:space="0" w:color="auto"/>
            <w:left w:val="none" w:sz="0" w:space="0" w:color="auto"/>
            <w:bottom w:val="none" w:sz="0" w:space="0" w:color="auto"/>
            <w:right w:val="none" w:sz="0" w:space="0" w:color="auto"/>
          </w:divBdr>
        </w:div>
        <w:div w:id="1956014768">
          <w:marLeft w:val="0"/>
          <w:marRight w:val="0"/>
          <w:marTop w:val="0"/>
          <w:marBottom w:val="0"/>
          <w:divBdr>
            <w:top w:val="none" w:sz="0" w:space="0" w:color="auto"/>
            <w:left w:val="none" w:sz="0" w:space="0" w:color="auto"/>
            <w:bottom w:val="none" w:sz="0" w:space="0" w:color="auto"/>
            <w:right w:val="none" w:sz="0" w:space="0" w:color="auto"/>
          </w:divBdr>
        </w:div>
        <w:div w:id="341399924">
          <w:marLeft w:val="0"/>
          <w:marRight w:val="0"/>
          <w:marTop w:val="0"/>
          <w:marBottom w:val="0"/>
          <w:divBdr>
            <w:top w:val="none" w:sz="0" w:space="0" w:color="auto"/>
            <w:left w:val="none" w:sz="0" w:space="0" w:color="auto"/>
            <w:bottom w:val="none" w:sz="0" w:space="0" w:color="auto"/>
            <w:right w:val="none" w:sz="0" w:space="0" w:color="auto"/>
          </w:divBdr>
        </w:div>
        <w:div w:id="1725104140">
          <w:marLeft w:val="0"/>
          <w:marRight w:val="0"/>
          <w:marTop w:val="0"/>
          <w:marBottom w:val="0"/>
          <w:divBdr>
            <w:top w:val="none" w:sz="0" w:space="0" w:color="auto"/>
            <w:left w:val="none" w:sz="0" w:space="0" w:color="auto"/>
            <w:bottom w:val="none" w:sz="0" w:space="0" w:color="auto"/>
            <w:right w:val="none" w:sz="0" w:space="0" w:color="auto"/>
          </w:divBdr>
        </w:div>
        <w:div w:id="1169054718">
          <w:marLeft w:val="0"/>
          <w:marRight w:val="0"/>
          <w:marTop w:val="0"/>
          <w:marBottom w:val="0"/>
          <w:divBdr>
            <w:top w:val="none" w:sz="0" w:space="0" w:color="auto"/>
            <w:left w:val="none" w:sz="0" w:space="0" w:color="auto"/>
            <w:bottom w:val="none" w:sz="0" w:space="0" w:color="auto"/>
            <w:right w:val="none" w:sz="0" w:space="0" w:color="auto"/>
          </w:divBdr>
        </w:div>
        <w:div w:id="843276537">
          <w:marLeft w:val="0"/>
          <w:marRight w:val="0"/>
          <w:marTop w:val="0"/>
          <w:marBottom w:val="0"/>
          <w:divBdr>
            <w:top w:val="none" w:sz="0" w:space="0" w:color="auto"/>
            <w:left w:val="none" w:sz="0" w:space="0" w:color="auto"/>
            <w:bottom w:val="none" w:sz="0" w:space="0" w:color="auto"/>
            <w:right w:val="none" w:sz="0" w:space="0" w:color="auto"/>
          </w:divBdr>
        </w:div>
        <w:div w:id="1655455139">
          <w:marLeft w:val="0"/>
          <w:marRight w:val="0"/>
          <w:marTop w:val="0"/>
          <w:marBottom w:val="0"/>
          <w:divBdr>
            <w:top w:val="none" w:sz="0" w:space="0" w:color="auto"/>
            <w:left w:val="none" w:sz="0" w:space="0" w:color="auto"/>
            <w:bottom w:val="none" w:sz="0" w:space="0" w:color="auto"/>
            <w:right w:val="none" w:sz="0" w:space="0" w:color="auto"/>
          </w:divBdr>
        </w:div>
        <w:div w:id="1697927115">
          <w:marLeft w:val="0"/>
          <w:marRight w:val="0"/>
          <w:marTop w:val="0"/>
          <w:marBottom w:val="0"/>
          <w:divBdr>
            <w:top w:val="none" w:sz="0" w:space="0" w:color="auto"/>
            <w:left w:val="none" w:sz="0" w:space="0" w:color="auto"/>
            <w:bottom w:val="none" w:sz="0" w:space="0" w:color="auto"/>
            <w:right w:val="none" w:sz="0" w:space="0" w:color="auto"/>
          </w:divBdr>
        </w:div>
        <w:div w:id="955333721">
          <w:marLeft w:val="0"/>
          <w:marRight w:val="0"/>
          <w:marTop w:val="0"/>
          <w:marBottom w:val="0"/>
          <w:divBdr>
            <w:top w:val="none" w:sz="0" w:space="0" w:color="auto"/>
            <w:left w:val="none" w:sz="0" w:space="0" w:color="auto"/>
            <w:bottom w:val="none" w:sz="0" w:space="0" w:color="auto"/>
            <w:right w:val="none" w:sz="0" w:space="0" w:color="auto"/>
          </w:divBdr>
        </w:div>
        <w:div w:id="1279291577">
          <w:marLeft w:val="0"/>
          <w:marRight w:val="0"/>
          <w:marTop w:val="0"/>
          <w:marBottom w:val="0"/>
          <w:divBdr>
            <w:top w:val="none" w:sz="0" w:space="0" w:color="auto"/>
            <w:left w:val="none" w:sz="0" w:space="0" w:color="auto"/>
            <w:bottom w:val="none" w:sz="0" w:space="0" w:color="auto"/>
            <w:right w:val="none" w:sz="0" w:space="0" w:color="auto"/>
          </w:divBdr>
        </w:div>
        <w:div w:id="345596170">
          <w:marLeft w:val="0"/>
          <w:marRight w:val="0"/>
          <w:marTop w:val="0"/>
          <w:marBottom w:val="0"/>
          <w:divBdr>
            <w:top w:val="none" w:sz="0" w:space="0" w:color="auto"/>
            <w:left w:val="none" w:sz="0" w:space="0" w:color="auto"/>
            <w:bottom w:val="none" w:sz="0" w:space="0" w:color="auto"/>
            <w:right w:val="none" w:sz="0" w:space="0" w:color="auto"/>
          </w:divBdr>
        </w:div>
        <w:div w:id="1539664948">
          <w:marLeft w:val="0"/>
          <w:marRight w:val="0"/>
          <w:marTop w:val="0"/>
          <w:marBottom w:val="0"/>
          <w:divBdr>
            <w:top w:val="none" w:sz="0" w:space="0" w:color="auto"/>
            <w:left w:val="none" w:sz="0" w:space="0" w:color="auto"/>
            <w:bottom w:val="none" w:sz="0" w:space="0" w:color="auto"/>
            <w:right w:val="none" w:sz="0" w:space="0" w:color="auto"/>
          </w:divBdr>
        </w:div>
        <w:div w:id="486366466">
          <w:marLeft w:val="0"/>
          <w:marRight w:val="0"/>
          <w:marTop w:val="0"/>
          <w:marBottom w:val="0"/>
          <w:divBdr>
            <w:top w:val="none" w:sz="0" w:space="0" w:color="auto"/>
            <w:left w:val="none" w:sz="0" w:space="0" w:color="auto"/>
            <w:bottom w:val="none" w:sz="0" w:space="0" w:color="auto"/>
            <w:right w:val="none" w:sz="0" w:space="0" w:color="auto"/>
          </w:divBdr>
        </w:div>
        <w:div w:id="1023477449">
          <w:marLeft w:val="0"/>
          <w:marRight w:val="0"/>
          <w:marTop w:val="0"/>
          <w:marBottom w:val="0"/>
          <w:divBdr>
            <w:top w:val="none" w:sz="0" w:space="0" w:color="auto"/>
            <w:left w:val="none" w:sz="0" w:space="0" w:color="auto"/>
            <w:bottom w:val="none" w:sz="0" w:space="0" w:color="auto"/>
            <w:right w:val="none" w:sz="0" w:space="0" w:color="auto"/>
          </w:divBdr>
        </w:div>
        <w:div w:id="1486046924">
          <w:marLeft w:val="0"/>
          <w:marRight w:val="0"/>
          <w:marTop w:val="0"/>
          <w:marBottom w:val="0"/>
          <w:divBdr>
            <w:top w:val="none" w:sz="0" w:space="0" w:color="auto"/>
            <w:left w:val="none" w:sz="0" w:space="0" w:color="auto"/>
            <w:bottom w:val="none" w:sz="0" w:space="0" w:color="auto"/>
            <w:right w:val="none" w:sz="0" w:space="0" w:color="auto"/>
          </w:divBdr>
        </w:div>
        <w:div w:id="466123056">
          <w:marLeft w:val="0"/>
          <w:marRight w:val="0"/>
          <w:marTop w:val="0"/>
          <w:marBottom w:val="0"/>
          <w:divBdr>
            <w:top w:val="none" w:sz="0" w:space="0" w:color="auto"/>
            <w:left w:val="none" w:sz="0" w:space="0" w:color="auto"/>
            <w:bottom w:val="none" w:sz="0" w:space="0" w:color="auto"/>
            <w:right w:val="none" w:sz="0" w:space="0" w:color="auto"/>
          </w:divBdr>
        </w:div>
        <w:div w:id="1287351574">
          <w:marLeft w:val="0"/>
          <w:marRight w:val="0"/>
          <w:marTop w:val="0"/>
          <w:marBottom w:val="0"/>
          <w:divBdr>
            <w:top w:val="none" w:sz="0" w:space="0" w:color="auto"/>
            <w:left w:val="none" w:sz="0" w:space="0" w:color="auto"/>
            <w:bottom w:val="none" w:sz="0" w:space="0" w:color="auto"/>
            <w:right w:val="none" w:sz="0" w:space="0" w:color="auto"/>
          </w:divBdr>
        </w:div>
        <w:div w:id="2089694749">
          <w:marLeft w:val="0"/>
          <w:marRight w:val="0"/>
          <w:marTop w:val="0"/>
          <w:marBottom w:val="0"/>
          <w:divBdr>
            <w:top w:val="none" w:sz="0" w:space="0" w:color="auto"/>
            <w:left w:val="none" w:sz="0" w:space="0" w:color="auto"/>
            <w:bottom w:val="none" w:sz="0" w:space="0" w:color="auto"/>
            <w:right w:val="none" w:sz="0" w:space="0" w:color="auto"/>
          </w:divBdr>
        </w:div>
        <w:div w:id="511601968">
          <w:marLeft w:val="0"/>
          <w:marRight w:val="0"/>
          <w:marTop w:val="0"/>
          <w:marBottom w:val="0"/>
          <w:divBdr>
            <w:top w:val="none" w:sz="0" w:space="0" w:color="auto"/>
            <w:left w:val="none" w:sz="0" w:space="0" w:color="auto"/>
            <w:bottom w:val="none" w:sz="0" w:space="0" w:color="auto"/>
            <w:right w:val="none" w:sz="0" w:space="0" w:color="auto"/>
          </w:divBdr>
        </w:div>
        <w:div w:id="1997415461">
          <w:marLeft w:val="0"/>
          <w:marRight w:val="0"/>
          <w:marTop w:val="0"/>
          <w:marBottom w:val="0"/>
          <w:divBdr>
            <w:top w:val="none" w:sz="0" w:space="0" w:color="auto"/>
            <w:left w:val="none" w:sz="0" w:space="0" w:color="auto"/>
            <w:bottom w:val="none" w:sz="0" w:space="0" w:color="auto"/>
            <w:right w:val="none" w:sz="0" w:space="0" w:color="auto"/>
          </w:divBdr>
        </w:div>
        <w:div w:id="1095439363">
          <w:marLeft w:val="0"/>
          <w:marRight w:val="0"/>
          <w:marTop w:val="0"/>
          <w:marBottom w:val="0"/>
          <w:divBdr>
            <w:top w:val="none" w:sz="0" w:space="0" w:color="auto"/>
            <w:left w:val="none" w:sz="0" w:space="0" w:color="auto"/>
            <w:bottom w:val="none" w:sz="0" w:space="0" w:color="auto"/>
            <w:right w:val="none" w:sz="0" w:space="0" w:color="auto"/>
          </w:divBdr>
        </w:div>
        <w:div w:id="1967926309">
          <w:marLeft w:val="0"/>
          <w:marRight w:val="0"/>
          <w:marTop w:val="0"/>
          <w:marBottom w:val="0"/>
          <w:divBdr>
            <w:top w:val="none" w:sz="0" w:space="0" w:color="auto"/>
            <w:left w:val="none" w:sz="0" w:space="0" w:color="auto"/>
            <w:bottom w:val="none" w:sz="0" w:space="0" w:color="auto"/>
            <w:right w:val="none" w:sz="0" w:space="0" w:color="auto"/>
          </w:divBdr>
          <w:divsChild>
            <w:div w:id="1392926651">
              <w:marLeft w:val="0"/>
              <w:marRight w:val="0"/>
              <w:marTop w:val="0"/>
              <w:marBottom w:val="0"/>
              <w:divBdr>
                <w:top w:val="none" w:sz="0" w:space="0" w:color="auto"/>
                <w:left w:val="none" w:sz="0" w:space="0" w:color="auto"/>
                <w:bottom w:val="none" w:sz="0" w:space="0" w:color="auto"/>
                <w:right w:val="none" w:sz="0" w:space="0" w:color="auto"/>
              </w:divBdr>
            </w:div>
            <w:div w:id="951786007">
              <w:marLeft w:val="0"/>
              <w:marRight w:val="0"/>
              <w:marTop w:val="0"/>
              <w:marBottom w:val="0"/>
              <w:divBdr>
                <w:top w:val="none" w:sz="0" w:space="0" w:color="auto"/>
                <w:left w:val="none" w:sz="0" w:space="0" w:color="auto"/>
                <w:bottom w:val="none" w:sz="0" w:space="0" w:color="auto"/>
                <w:right w:val="none" w:sz="0" w:space="0" w:color="auto"/>
              </w:divBdr>
            </w:div>
            <w:div w:id="18879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gsethLegacy@gmail.com?subject=High%20School%20Team%20Camp" TargetMode="External"/><Relationship Id="rId3" Type="http://schemas.openxmlformats.org/officeDocument/2006/relationships/settings" Target="settings.xml"/><Relationship Id="rId7" Type="http://schemas.openxmlformats.org/officeDocument/2006/relationships/hyperlink" Target="http://www.tiffinsoccercamps.com/2016/HS_Camp_Schedule_2016_July_8_-_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register.myonlinecamp.com/camp.cfm?sport=7&amp;id=6897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brownel@tiff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Tiffin University</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Borst</dc:creator>
  <cp:keywords/>
  <dc:description/>
  <cp:lastModifiedBy>Kevin Borst</cp:lastModifiedBy>
  <cp:revision>2</cp:revision>
  <dcterms:created xsi:type="dcterms:W3CDTF">2016-11-16T16:59:00Z</dcterms:created>
  <dcterms:modified xsi:type="dcterms:W3CDTF">2016-11-16T16:59:00Z</dcterms:modified>
</cp:coreProperties>
</file>